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114B" w14:textId="77777777" w:rsidR="00BE0053" w:rsidRDefault="00BE0053" w:rsidP="00F1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noProof/>
        </w:rPr>
        <w:drawing>
          <wp:inline distT="0" distB="0" distL="0" distR="0" wp14:anchorId="2CC4D721" wp14:editId="18BF6264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F6104" w14:textId="77777777" w:rsidR="00BE0053" w:rsidRDefault="00BE0053" w:rsidP="00F1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FE8DB92" w14:textId="77777777" w:rsidR="00BE0053" w:rsidRDefault="00BE0053" w:rsidP="00F1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3D0A55F8" w14:textId="77777777" w:rsidR="00BE0053" w:rsidRDefault="00BE0053" w:rsidP="00F1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FDCC252" w14:textId="77777777" w:rsidR="00BE0053" w:rsidRDefault="00BE0053" w:rsidP="00F1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2DC1934E" w14:textId="5090D8DF" w:rsidR="00F93989" w:rsidRPr="00F17C35" w:rsidRDefault="00F93989" w:rsidP="00F1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4. Условия участия</w:t>
      </w:r>
    </w:p>
    <w:p w14:paraId="763CE5EF" w14:textId="77777777" w:rsidR="00F93989" w:rsidRDefault="00F93989" w:rsidP="00F939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4.1. </w:t>
      </w:r>
      <w:r>
        <w:rPr>
          <w:rFonts w:ascii="Times New Roman" w:hAnsi="Times New Roman" w:cs="Times New Roman"/>
          <w:sz w:val="32"/>
          <w:szCs w:val="28"/>
        </w:rPr>
        <w:t>Участниками фестиваля</w:t>
      </w:r>
      <w:r w:rsidRPr="00F93989">
        <w:rPr>
          <w:rFonts w:ascii="Times New Roman" w:hAnsi="Times New Roman" w:cs="Times New Roman"/>
          <w:sz w:val="32"/>
          <w:szCs w:val="28"/>
        </w:rPr>
        <w:t xml:space="preserve"> являются</w:t>
      </w:r>
      <w:r w:rsidRPr="00F93989">
        <w:rPr>
          <w:rFonts w:ascii="Times New Roman" w:hAnsi="Times New Roman" w:cs="Times New Roman"/>
          <w:b/>
          <w:bCs/>
          <w:sz w:val="32"/>
          <w:szCs w:val="28"/>
        </w:rPr>
        <w:t xml:space="preserve"> дети в возрасте от 7 до 14 лет</w:t>
      </w:r>
    </w:p>
    <w:p w14:paraId="194DF06C" w14:textId="77777777" w:rsidR="00F93989" w:rsidRDefault="00F93989" w:rsidP="00F939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4.2. Для участия в </w:t>
      </w:r>
      <w:r>
        <w:rPr>
          <w:rFonts w:ascii="Times New Roman" w:hAnsi="Times New Roman" w:cs="Times New Roman"/>
          <w:sz w:val="32"/>
          <w:szCs w:val="28"/>
        </w:rPr>
        <w:t>фестивале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нужно подготовить рисунки с оформленным этикетажем (см. Приложение 2) </w:t>
      </w:r>
    </w:p>
    <w:p w14:paraId="5E0D169B" w14:textId="77777777" w:rsidR="00F93989" w:rsidRPr="00F93989" w:rsidRDefault="00F93989" w:rsidP="00F9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4.3. </w:t>
      </w:r>
      <w:r>
        <w:rPr>
          <w:rFonts w:ascii="Times New Roman" w:hAnsi="Times New Roman" w:cs="Times New Roman"/>
          <w:sz w:val="32"/>
          <w:szCs w:val="28"/>
        </w:rPr>
        <w:t>На фестиваль</w:t>
      </w:r>
      <w:r w:rsidRPr="00F93989">
        <w:rPr>
          <w:rFonts w:ascii="Times New Roman" w:hAnsi="Times New Roman" w:cs="Times New Roman"/>
          <w:sz w:val="32"/>
          <w:szCs w:val="28"/>
        </w:rPr>
        <w:t xml:space="preserve"> от уча</w:t>
      </w:r>
      <w:r>
        <w:rPr>
          <w:rFonts w:ascii="Times New Roman" w:hAnsi="Times New Roman" w:cs="Times New Roman"/>
          <w:sz w:val="32"/>
          <w:szCs w:val="28"/>
        </w:rPr>
        <w:t>стника принимается несколько рисунков,</w:t>
      </w:r>
      <w:r w:rsidRPr="00F93989">
        <w:rPr>
          <w:rFonts w:ascii="Times New Roman" w:hAnsi="Times New Roman" w:cs="Times New Roman"/>
          <w:sz w:val="32"/>
          <w:szCs w:val="28"/>
        </w:rPr>
        <w:t xml:space="preserve"> форматов А3- А4. Работы выполняются в любой технике (графика, коллаж, карандаш, акварель, гуашь).</w:t>
      </w:r>
    </w:p>
    <w:p w14:paraId="37291B11" w14:textId="77777777" w:rsidR="00F93989" w:rsidRDefault="00B42E19" w:rsidP="00F9398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4.4</w:t>
      </w:r>
      <w:r w:rsidR="00F93989">
        <w:rPr>
          <w:rFonts w:ascii="Times New Roman" w:hAnsi="Times New Roman" w:cs="Times New Roman"/>
          <w:sz w:val="32"/>
          <w:szCs w:val="28"/>
        </w:rPr>
        <w:t xml:space="preserve">. Количество работ от  участников: </w:t>
      </w:r>
      <w:r w:rsidR="00F93989">
        <w:rPr>
          <w:rFonts w:ascii="Times New Roman" w:hAnsi="Times New Roman" w:cs="Times New Roman"/>
          <w:b/>
          <w:sz w:val="32"/>
          <w:szCs w:val="28"/>
        </w:rPr>
        <w:t>без ограничения.</w:t>
      </w:r>
    </w:p>
    <w:p w14:paraId="3F001E16" w14:textId="77777777" w:rsidR="00F93989" w:rsidRDefault="00B42E19" w:rsidP="00F93989">
      <w:pPr>
        <w:shd w:val="clear" w:color="auto" w:fill="FFFFFF"/>
        <w:spacing w:after="0"/>
        <w:rPr>
          <w:rStyle w:val="a3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4.5</w:t>
      </w:r>
      <w:r w:rsidR="00F9398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Анкеты-заявки на участие (прил. 1) принимаются по электронной почте: </w:t>
      </w:r>
      <w:r w:rsidR="00F93989">
        <w:rPr>
          <w:rFonts w:ascii="Times New Roman" w:hAnsi="Times New Roman" w:cs="Times New Roman"/>
          <w:sz w:val="32"/>
          <w:szCs w:val="28"/>
          <w:lang w:val="en-US"/>
        </w:rPr>
        <w:t>Pakulova</w:t>
      </w:r>
      <w:r w:rsidR="00F93989">
        <w:rPr>
          <w:rFonts w:ascii="Times New Roman" w:hAnsi="Times New Roman" w:cs="Times New Roman"/>
          <w:sz w:val="32"/>
          <w:szCs w:val="28"/>
        </w:rPr>
        <w:t>1210@</w:t>
      </w:r>
      <w:r w:rsidR="00F93989">
        <w:rPr>
          <w:rFonts w:ascii="Times New Roman" w:hAnsi="Times New Roman" w:cs="Times New Roman"/>
          <w:sz w:val="32"/>
          <w:szCs w:val="28"/>
          <w:lang w:val="en-US"/>
        </w:rPr>
        <w:t>gmail</w:t>
      </w:r>
      <w:r w:rsidR="00F93989">
        <w:rPr>
          <w:rFonts w:ascii="Times New Roman" w:hAnsi="Times New Roman" w:cs="Times New Roman"/>
          <w:sz w:val="32"/>
          <w:szCs w:val="28"/>
        </w:rPr>
        <w:t>.</w:t>
      </w:r>
      <w:r w:rsidR="00F93989">
        <w:rPr>
          <w:rFonts w:ascii="Times New Roman" w:hAnsi="Times New Roman" w:cs="Times New Roman"/>
          <w:sz w:val="32"/>
          <w:szCs w:val="28"/>
          <w:lang w:val="en-US"/>
        </w:rPr>
        <w:t>com</w:t>
      </w:r>
      <w:r w:rsidR="00F93989" w:rsidRPr="00F93989">
        <w:rPr>
          <w:rStyle w:val="a3"/>
          <w:sz w:val="32"/>
          <w:szCs w:val="28"/>
        </w:rPr>
        <w:t xml:space="preserve"> </w:t>
      </w:r>
    </w:p>
    <w:p w14:paraId="028F13B4" w14:textId="77777777" w:rsidR="00F93989" w:rsidRDefault="00F93989" w:rsidP="00F93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5F38E79" w14:textId="4E1587F8" w:rsidR="00F93989" w:rsidRDefault="00463920" w:rsidP="00F93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5</w:t>
      </w:r>
      <w:r w:rsidR="00F9398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Награждение </w:t>
      </w:r>
    </w:p>
    <w:p w14:paraId="2BAD86A3" w14:textId="55CCF395" w:rsidR="00F93989" w:rsidRDefault="00463920" w:rsidP="00F939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="00F93989">
        <w:rPr>
          <w:rFonts w:ascii="Times New Roman" w:eastAsia="Times New Roman" w:hAnsi="Times New Roman" w:cs="Times New Roman"/>
          <w:sz w:val="32"/>
          <w:szCs w:val="28"/>
          <w:lang w:eastAsia="ru-RU"/>
        </w:rPr>
        <w:t>.1.Все участники получают Сертификат участника фестиваля.</w:t>
      </w:r>
    </w:p>
    <w:p w14:paraId="3B12DB0E" w14:textId="77777777" w:rsidR="00F93989" w:rsidRDefault="00F93989" w:rsidP="00F9398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D6A78A2" w14:textId="77777777" w:rsidR="00F93989" w:rsidRDefault="00F93989" w:rsidP="00F93989">
      <w:pPr>
        <w:spacing w:after="0" w:line="240" w:lineRule="auto"/>
        <w:rPr>
          <w:sz w:val="24"/>
        </w:rPr>
      </w:pPr>
    </w:p>
    <w:p w14:paraId="58A2C2CE" w14:textId="77777777" w:rsidR="00F93989" w:rsidRDefault="00F93989" w:rsidP="00F93989">
      <w:pPr>
        <w:spacing w:after="0" w:line="240" w:lineRule="auto"/>
        <w:rPr>
          <w:sz w:val="24"/>
        </w:rPr>
      </w:pPr>
    </w:p>
    <w:p w14:paraId="77183E83" w14:textId="77777777" w:rsidR="00F93989" w:rsidRDefault="00F93989" w:rsidP="00F9398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Консультации по вопросам по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тел. 8-953-927-35-27 -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или электронной почте: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231415" w14:textId="77777777" w:rsidR="00F93989" w:rsidRDefault="00F93989" w:rsidP="00F93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Pakulova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1210@</w:t>
      </w: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gmail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com</w:t>
      </w:r>
      <w:r w:rsidRPr="00F93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(Пакулова Виктория Андреевна).</w:t>
      </w:r>
    </w:p>
    <w:p w14:paraId="74C66A6E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7AEDE116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11530" w14:textId="77777777" w:rsidR="00F93989" w:rsidRDefault="00F93989" w:rsidP="00F9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68038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A1BD83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F003E8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D2D9C3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F8D8B1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9DE9C0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1D305B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D50971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D833F3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4DF3E1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91C94A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E411D1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8C7B62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662D33" w14:textId="77777777" w:rsidR="00B42E19" w:rsidRDefault="00B42E1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E0EC1F" w14:textId="77777777" w:rsidR="00B42E19" w:rsidRDefault="00B42E1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CF3EFE" w14:textId="77777777" w:rsidR="00B42E19" w:rsidRDefault="00B42E1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B09F64" w14:textId="77777777" w:rsidR="00B42E19" w:rsidRDefault="00B42E1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DFA8C0" w14:textId="77777777" w:rsidR="00B42E19" w:rsidRDefault="00B42E1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59BD65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66C397E4" w14:textId="77777777" w:rsidR="00F93989" w:rsidRDefault="00F93989" w:rsidP="00F939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A6FB9D" w14:textId="77777777" w:rsidR="00F93989" w:rsidRDefault="00F93989" w:rsidP="00F939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14:paraId="390FA48E" w14:textId="77777777" w:rsidR="00F93989" w:rsidRDefault="00F93989" w:rsidP="00F93989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участия в фестивале «Дети против террора»</w:t>
      </w:r>
    </w:p>
    <w:p w14:paraId="3C51ED71" w14:textId="77777777" w:rsidR="00F93989" w:rsidRDefault="00F93989" w:rsidP="00F9398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2E0EECD5" w14:textId="77777777" w:rsidR="00F93989" w:rsidRDefault="00F93989" w:rsidP="00F9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0669F" w14:textId="77777777" w:rsidR="00F93989" w:rsidRDefault="00F93989" w:rsidP="00F93989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_______________________</w:t>
      </w:r>
    </w:p>
    <w:p w14:paraId="5D8DA0ED" w14:textId="77777777" w:rsidR="00F93989" w:rsidRDefault="00F93989" w:rsidP="00F93989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1D6382A9" w14:textId="77777777" w:rsidR="00F93989" w:rsidRDefault="00F93989" w:rsidP="00F93989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05"/>
        <w:gridCol w:w="6072"/>
      </w:tblGrid>
      <w:tr w:rsidR="00F93989" w14:paraId="7DCEAFE1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9B7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AD6D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E11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89" w14:paraId="0784977E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34C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AC20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8A8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89" w14:paraId="46A96B31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3D1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65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546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89" w14:paraId="1F37016C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BB1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DC9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-mail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4DB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89" w14:paraId="1FB391F0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A3D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D03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учебы/коллектив (полное наименование)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E12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89" w14:paraId="2D61B01E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CE8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1D60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7B2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89" w14:paraId="0A281CF9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A52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40D7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контактный телефон 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2A9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989" w14:paraId="2C523922" w14:textId="77777777" w:rsidTr="00F939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C30" w14:textId="77777777" w:rsidR="00F93989" w:rsidRDefault="00F93989" w:rsidP="00D008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FBF6" w14:textId="77777777" w:rsidR="00F93989" w:rsidRDefault="00F93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-mail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3FE" w14:textId="77777777" w:rsidR="00F93989" w:rsidRDefault="00F9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66895E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0C7F2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F35EDD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8B16DC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8AFD7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Согласен(а) на публикацию </w:t>
      </w:r>
    </w:p>
    <w:p w14:paraId="597EB49A" w14:textId="77777777" w:rsidR="00F93989" w:rsidRDefault="00F93989" w:rsidP="00F93989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отправленных мною на фестиваль материалов ______________________________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</w:p>
    <w:p w14:paraId="6CE36E8E" w14:textId="77777777" w:rsidR="00F93989" w:rsidRDefault="00F93989" w:rsidP="00F9398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(подпись)</w:t>
      </w:r>
    </w:p>
    <w:p w14:paraId="6C152C07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346FEDC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5ABEA34" w14:textId="77777777" w:rsidR="00F93989" w:rsidRDefault="00F93989" w:rsidP="00F939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Дата: __________________                                Подпись: ________________</w:t>
      </w:r>
    </w:p>
    <w:p w14:paraId="3F44B425" w14:textId="77777777" w:rsidR="00F93989" w:rsidRDefault="00F93989" w:rsidP="00F93989">
      <w:pPr>
        <w:rPr>
          <w:rFonts w:ascii="Times New Roman" w:hAnsi="Times New Roman"/>
          <w:b/>
          <w:sz w:val="26"/>
          <w:szCs w:val="26"/>
        </w:rPr>
      </w:pPr>
    </w:p>
    <w:p w14:paraId="49BFC575" w14:textId="77777777" w:rsidR="00F93989" w:rsidRDefault="00F93989" w:rsidP="00F93989">
      <w:pPr>
        <w:rPr>
          <w:rFonts w:ascii="Times New Roman" w:hAnsi="Times New Roman"/>
          <w:b/>
          <w:sz w:val="26"/>
          <w:szCs w:val="26"/>
        </w:rPr>
      </w:pPr>
    </w:p>
    <w:p w14:paraId="5D07076C" w14:textId="77777777" w:rsidR="00F93989" w:rsidRDefault="00F93989" w:rsidP="00F93989">
      <w:pPr>
        <w:rPr>
          <w:rFonts w:ascii="Times New Roman" w:hAnsi="Times New Roman"/>
          <w:b/>
          <w:sz w:val="26"/>
          <w:szCs w:val="26"/>
        </w:rPr>
      </w:pPr>
    </w:p>
    <w:p w14:paraId="71B4A5FB" w14:textId="77777777" w:rsidR="00F93989" w:rsidRDefault="00F93989" w:rsidP="00F93989">
      <w:pPr>
        <w:rPr>
          <w:rFonts w:ascii="Times New Roman" w:hAnsi="Times New Roman"/>
          <w:b/>
          <w:sz w:val="26"/>
          <w:szCs w:val="26"/>
        </w:rPr>
      </w:pPr>
    </w:p>
    <w:p w14:paraId="3A506FAA" w14:textId="77777777" w:rsidR="00F93989" w:rsidRDefault="00F93989" w:rsidP="00F93989">
      <w:pPr>
        <w:rPr>
          <w:rFonts w:ascii="Times New Roman" w:hAnsi="Times New Roman"/>
          <w:b/>
          <w:sz w:val="26"/>
          <w:szCs w:val="26"/>
        </w:rPr>
      </w:pPr>
    </w:p>
    <w:p w14:paraId="3AD8B2BC" w14:textId="77777777" w:rsidR="00F93989" w:rsidRDefault="00F93989" w:rsidP="00F939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4"/>
        </w:rPr>
        <w:t>Приложение № 2</w:t>
      </w:r>
    </w:p>
    <w:p w14:paraId="264DB84E" w14:textId="77777777" w:rsidR="00F93989" w:rsidRDefault="00F93989" w:rsidP="00F93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4524B" w14:textId="77777777" w:rsidR="00F93989" w:rsidRDefault="00F93989" w:rsidP="00F9398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Этикетка (размер 6*10см)</w:t>
      </w:r>
    </w:p>
    <w:p w14:paraId="50F5C570" w14:textId="77777777" w:rsidR="00F93989" w:rsidRDefault="00F93989" w:rsidP="00F9398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-Ф.И.О. автора (полностью), год рождения;</w:t>
      </w:r>
    </w:p>
    <w:p w14:paraId="7FA42A62" w14:textId="77777777" w:rsidR="00F93989" w:rsidRDefault="00F93989" w:rsidP="00F9398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-название работы;</w:t>
      </w:r>
    </w:p>
    <w:p w14:paraId="57FAE37E" w14:textId="77777777" w:rsidR="00F93989" w:rsidRDefault="00F93989" w:rsidP="00F9398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-материал, техника исполнения;</w:t>
      </w:r>
    </w:p>
    <w:p w14:paraId="4EF63635" w14:textId="77777777" w:rsidR="00F93989" w:rsidRDefault="00F93989" w:rsidP="00F9398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-размеры (вертикальный, горизонтальный) в сантиметрах;</w:t>
      </w:r>
    </w:p>
    <w:p w14:paraId="568A7C80" w14:textId="77777777" w:rsidR="00F93989" w:rsidRDefault="00F93989" w:rsidP="00F9398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-место жительства: город, село, поселок, деревня, район, область;</w:t>
      </w:r>
    </w:p>
    <w:p w14:paraId="19D70DE6" w14:textId="77777777" w:rsidR="00F93989" w:rsidRDefault="00F93989" w:rsidP="00F9398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-если автор ученик: место обучения, Ф.И.О. (полностью) педагога, учителя, преподавателя, руководителя кружка, студии и др.</w:t>
      </w:r>
    </w:p>
    <w:p w14:paraId="6A3CEA66" w14:textId="77777777" w:rsidR="00F93989" w:rsidRDefault="00F93989" w:rsidP="00F93989">
      <w:pPr>
        <w:rPr>
          <w:rFonts w:ascii="Times New Roman" w:hAnsi="Times New Roman"/>
          <w:sz w:val="26"/>
          <w:szCs w:val="26"/>
        </w:rPr>
      </w:pPr>
    </w:p>
    <w:p w14:paraId="3DF92D96" w14:textId="77777777" w:rsidR="00F93989" w:rsidRDefault="00F93989" w:rsidP="00F93989"/>
    <w:p w14:paraId="1B56A7DD" w14:textId="77777777" w:rsidR="00F93989" w:rsidRDefault="00F93989" w:rsidP="00F93989"/>
    <w:p w14:paraId="667290FD" w14:textId="77777777" w:rsidR="00812CE0" w:rsidRDefault="00812CE0"/>
    <w:sectPr w:rsidR="008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3B9"/>
    <w:rsid w:val="00463920"/>
    <w:rsid w:val="00812CE0"/>
    <w:rsid w:val="00B323B9"/>
    <w:rsid w:val="00B42E19"/>
    <w:rsid w:val="00BE0053"/>
    <w:rsid w:val="00F17C35"/>
    <w:rsid w:val="00F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2774"/>
  <w15:docId w15:val="{C0464E3E-8519-430E-99E3-5DB7CF1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989"/>
  </w:style>
  <w:style w:type="paragraph" w:styleId="4">
    <w:name w:val="heading 4"/>
    <w:basedOn w:val="a"/>
    <w:link w:val="40"/>
    <w:uiPriority w:val="9"/>
    <w:semiHidden/>
    <w:unhideWhenUsed/>
    <w:qFormat/>
    <w:rsid w:val="00F939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93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9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9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F9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2023-08-21T03:32:00Z</dcterms:created>
  <dcterms:modified xsi:type="dcterms:W3CDTF">2023-08-22T07:58:00Z</dcterms:modified>
</cp:coreProperties>
</file>